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BA" w:rsidRPr="00366150" w:rsidRDefault="00133843" w:rsidP="0036615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66150">
        <w:rPr>
          <w:rFonts w:ascii="Times New Roman" w:hAnsi="Times New Roman" w:cs="Times New Roman"/>
          <w:sz w:val="72"/>
          <w:szCs w:val="72"/>
        </w:rPr>
        <w:t>Права заявителей</w:t>
      </w:r>
    </w:p>
    <w:p w:rsidR="00133843" w:rsidRPr="00366150" w:rsidRDefault="00133843" w:rsidP="0036615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66150">
        <w:rPr>
          <w:rFonts w:ascii="Times New Roman" w:hAnsi="Times New Roman" w:cs="Times New Roman"/>
          <w:sz w:val="72"/>
          <w:szCs w:val="72"/>
        </w:rPr>
        <w:t>при рассмотрении обращений</w:t>
      </w:r>
    </w:p>
    <w:p w:rsidR="00133843" w:rsidRDefault="00133843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843" w:rsidRDefault="00133843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843" w:rsidRPr="00366150" w:rsidRDefault="00133843" w:rsidP="0013384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66150">
        <w:rPr>
          <w:rFonts w:ascii="Times New Roman" w:hAnsi="Times New Roman" w:cs="Times New Roman"/>
          <w:b/>
          <w:sz w:val="36"/>
          <w:szCs w:val="36"/>
        </w:rPr>
        <w:t>При рассмотрении обращений заявители  имеют право:</w:t>
      </w:r>
    </w:p>
    <w:p w:rsidR="00133843" w:rsidRDefault="00133843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843" w:rsidRPr="00366150" w:rsidRDefault="00366150" w:rsidP="003661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133843" w:rsidRPr="00366150">
        <w:rPr>
          <w:rFonts w:ascii="Times New Roman" w:hAnsi="Times New Roman" w:cs="Times New Roman"/>
          <w:b/>
          <w:sz w:val="36"/>
          <w:szCs w:val="36"/>
        </w:rPr>
        <w:t>подавать</w:t>
      </w:r>
      <w:r w:rsidR="00133843" w:rsidRPr="00366150">
        <w:rPr>
          <w:rFonts w:ascii="Times New Roman" w:hAnsi="Times New Roman" w:cs="Times New Roman"/>
          <w:sz w:val="36"/>
          <w:szCs w:val="36"/>
        </w:rPr>
        <w:t xml:space="preserve"> обращения, излагать доводы должностному лицу, проводящему личный прием;</w:t>
      </w:r>
    </w:p>
    <w:p w:rsidR="00133843" w:rsidRPr="00366150" w:rsidRDefault="00366150" w:rsidP="003661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133843" w:rsidRPr="00366150">
        <w:rPr>
          <w:rFonts w:ascii="Times New Roman" w:hAnsi="Times New Roman" w:cs="Times New Roman"/>
          <w:b/>
          <w:sz w:val="36"/>
          <w:szCs w:val="36"/>
        </w:rPr>
        <w:t>знакомиться</w:t>
      </w:r>
      <w:r w:rsidR="00133843" w:rsidRPr="00366150">
        <w:rPr>
          <w:rFonts w:ascii="Times New Roman" w:hAnsi="Times New Roman" w:cs="Times New Roman"/>
          <w:sz w:val="36"/>
          <w:szCs w:val="36"/>
        </w:rPr>
        <w:t xml:space="preserve">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содержаться сведения, составляющие государственные секреты, коммерческую и (или) иную охра</w:t>
      </w:r>
      <w:r w:rsidR="00FB2D7C" w:rsidRPr="00366150">
        <w:rPr>
          <w:rFonts w:ascii="Times New Roman" w:hAnsi="Times New Roman" w:cs="Times New Roman"/>
          <w:sz w:val="36"/>
          <w:szCs w:val="36"/>
        </w:rPr>
        <w:t>няемую законом тайну;</w:t>
      </w:r>
    </w:p>
    <w:p w:rsidR="00FB2D7C" w:rsidRPr="00366150" w:rsidRDefault="00366150" w:rsidP="003661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FB2D7C" w:rsidRPr="00366150">
        <w:rPr>
          <w:rFonts w:ascii="Times New Roman" w:hAnsi="Times New Roman" w:cs="Times New Roman"/>
          <w:b/>
          <w:sz w:val="36"/>
          <w:szCs w:val="36"/>
        </w:rPr>
        <w:t>представлять</w:t>
      </w:r>
      <w:r w:rsidR="00FB2D7C" w:rsidRPr="00366150">
        <w:rPr>
          <w:rFonts w:ascii="Times New Roman" w:hAnsi="Times New Roman" w:cs="Times New Roman"/>
          <w:sz w:val="36"/>
          <w:szCs w:val="36"/>
        </w:rPr>
        <w:t xml:space="preserve">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</w:t>
      </w:r>
      <w:bookmarkStart w:id="0" w:name="_GoBack"/>
      <w:bookmarkEnd w:id="0"/>
      <w:r w:rsidR="00FB2D7C" w:rsidRPr="00366150">
        <w:rPr>
          <w:rFonts w:ascii="Times New Roman" w:hAnsi="Times New Roman" w:cs="Times New Roman"/>
          <w:sz w:val="36"/>
          <w:szCs w:val="36"/>
        </w:rPr>
        <w:t xml:space="preserve">их документов и (или) сведений не затрагивает права, свободы и (или) законные интересы других лиц и в них не содержатся сведения, </w:t>
      </w:r>
      <w:r w:rsidR="00FB2D7C" w:rsidRPr="00366150">
        <w:rPr>
          <w:rFonts w:ascii="Times New Roman" w:hAnsi="Times New Roman" w:cs="Times New Roman"/>
          <w:sz w:val="36"/>
          <w:szCs w:val="36"/>
        </w:rPr>
        <w:t>составляющие государственные секреты, коммерческую и (или) иную охраняемую законом тайну;</w:t>
      </w:r>
    </w:p>
    <w:p w:rsidR="00FB2D7C" w:rsidRPr="00366150" w:rsidRDefault="00366150" w:rsidP="003661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FB2D7C" w:rsidRPr="00366150">
        <w:rPr>
          <w:rFonts w:ascii="Times New Roman" w:hAnsi="Times New Roman" w:cs="Times New Roman"/>
          <w:b/>
          <w:sz w:val="36"/>
          <w:szCs w:val="36"/>
        </w:rPr>
        <w:t>отозвать</w:t>
      </w:r>
      <w:r w:rsidR="00FB2D7C" w:rsidRPr="00366150">
        <w:rPr>
          <w:rFonts w:ascii="Times New Roman" w:hAnsi="Times New Roman" w:cs="Times New Roman"/>
          <w:sz w:val="36"/>
          <w:szCs w:val="36"/>
        </w:rPr>
        <w:t xml:space="preserve"> свое обращение до рассмотрения его по существу;</w:t>
      </w:r>
    </w:p>
    <w:p w:rsidR="00FB2D7C" w:rsidRPr="00366150" w:rsidRDefault="00366150" w:rsidP="003661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FB2D7C" w:rsidRPr="00366150">
        <w:rPr>
          <w:rFonts w:ascii="Times New Roman" w:hAnsi="Times New Roman" w:cs="Times New Roman"/>
          <w:b/>
          <w:sz w:val="36"/>
          <w:szCs w:val="36"/>
        </w:rPr>
        <w:t>получать</w:t>
      </w:r>
      <w:r w:rsidR="00FB2D7C" w:rsidRPr="00366150">
        <w:rPr>
          <w:rFonts w:ascii="Times New Roman" w:hAnsi="Times New Roman" w:cs="Times New Roman"/>
          <w:sz w:val="36"/>
          <w:szCs w:val="36"/>
        </w:rPr>
        <w:t xml:space="preserve"> ответы (уведомления) на обращения;</w:t>
      </w:r>
    </w:p>
    <w:p w:rsidR="000F7D7C" w:rsidRPr="00366150" w:rsidRDefault="00FB2D7C" w:rsidP="003661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66150">
        <w:rPr>
          <w:rFonts w:ascii="Times New Roman" w:hAnsi="Times New Roman" w:cs="Times New Roman"/>
          <w:sz w:val="36"/>
          <w:szCs w:val="36"/>
        </w:rPr>
        <w:t>обжаловать в установленном порядке ответы на обращения и решения</w:t>
      </w:r>
      <w:r w:rsidR="000F7D7C" w:rsidRPr="00366150">
        <w:rPr>
          <w:rFonts w:ascii="Times New Roman" w:hAnsi="Times New Roman" w:cs="Times New Roman"/>
          <w:sz w:val="36"/>
          <w:szCs w:val="36"/>
        </w:rPr>
        <w:t xml:space="preserve"> об оставлении обращений без рассмотрения по существу;</w:t>
      </w:r>
    </w:p>
    <w:p w:rsidR="007F0D62" w:rsidRPr="00366150" w:rsidRDefault="00366150" w:rsidP="003661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0F7D7C" w:rsidRPr="00366150">
        <w:rPr>
          <w:rFonts w:ascii="Times New Roman" w:hAnsi="Times New Roman" w:cs="Times New Roman"/>
          <w:b/>
          <w:sz w:val="36"/>
          <w:szCs w:val="36"/>
        </w:rPr>
        <w:t>осуществлять</w:t>
      </w:r>
      <w:r w:rsidR="000F7D7C" w:rsidRPr="00366150">
        <w:rPr>
          <w:rFonts w:ascii="Times New Roman" w:hAnsi="Times New Roman" w:cs="Times New Roman"/>
          <w:sz w:val="36"/>
          <w:szCs w:val="36"/>
        </w:rPr>
        <w:t xml:space="preserve"> иные права, предусмотренные Законом Республики Беларусь «Об обращениях граждан и юридических лиц» и ины</w:t>
      </w:r>
      <w:r w:rsidR="007F0D62" w:rsidRPr="00366150">
        <w:rPr>
          <w:rFonts w:ascii="Times New Roman" w:hAnsi="Times New Roman" w:cs="Times New Roman"/>
          <w:sz w:val="36"/>
          <w:szCs w:val="36"/>
        </w:rPr>
        <w:t>ми актами законодательства.</w:t>
      </w:r>
    </w:p>
    <w:p w:rsidR="007F0D62" w:rsidRDefault="007F0D62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62" w:rsidRDefault="007F0D62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(Статья 7 Закона Республики Беларусь</w:t>
      </w:r>
      <w:proofErr w:type="gramEnd"/>
    </w:p>
    <w:p w:rsidR="00366150" w:rsidRDefault="0036615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 июля 2011г. № 300-З (в ред. Закона Республики Беларусь</w:t>
      </w:r>
      <w:proofErr w:type="gramEnd"/>
    </w:p>
    <w:p w:rsidR="00366150" w:rsidRDefault="0036615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15.07.2015 №306-З</w:t>
      </w:r>
    </w:p>
    <w:p w:rsidR="00FB2D7C" w:rsidRPr="00133843" w:rsidRDefault="0036615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 обращениях граждан и юридических лиц»)</w:t>
      </w:r>
      <w:r w:rsidR="000F7D7C">
        <w:rPr>
          <w:rFonts w:ascii="Times New Roman" w:hAnsi="Times New Roman" w:cs="Times New Roman"/>
          <w:sz w:val="28"/>
          <w:szCs w:val="28"/>
        </w:rPr>
        <w:t xml:space="preserve"> </w:t>
      </w:r>
      <w:r w:rsidR="00FB2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FB2D7C" w:rsidRPr="00133843" w:rsidSect="003661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6"/>
    <w:rsid w:val="000F7D7C"/>
    <w:rsid w:val="00100A06"/>
    <w:rsid w:val="00133843"/>
    <w:rsid w:val="00366150"/>
    <w:rsid w:val="005159BA"/>
    <w:rsid w:val="007F0D62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РЦСОН</dc:creator>
  <cp:keywords/>
  <dc:description/>
  <cp:lastModifiedBy>РЦСОН</cp:lastModifiedBy>
  <cp:revision>3</cp:revision>
  <dcterms:created xsi:type="dcterms:W3CDTF">2017-08-25T11:19:00Z</dcterms:created>
  <dcterms:modified xsi:type="dcterms:W3CDTF">2017-08-25T11:59:00Z</dcterms:modified>
</cp:coreProperties>
</file>